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8A" w:rsidRPr="00595285" w:rsidRDefault="0038658A" w:rsidP="0038658A">
      <w:pPr>
        <w:pStyle w:val="a3"/>
        <w:spacing w:before="0" w:beforeAutospacing="0" w:after="0" w:afterAutospacing="0"/>
        <w:ind w:left="9639"/>
        <w:jc w:val="both"/>
      </w:pPr>
      <w:r w:rsidRPr="00595285">
        <w:t xml:space="preserve">Приложение 2 </w:t>
      </w:r>
    </w:p>
    <w:p w:rsidR="0038658A" w:rsidRPr="00595285" w:rsidRDefault="0038658A" w:rsidP="0038658A">
      <w:pPr>
        <w:pStyle w:val="a3"/>
        <w:spacing w:before="0" w:beforeAutospacing="0" w:after="0" w:afterAutospacing="0"/>
        <w:ind w:left="9639"/>
        <w:jc w:val="both"/>
      </w:pPr>
      <w:r w:rsidRPr="00595285">
        <w:t>к Декларации акцизного налога</w:t>
      </w:r>
    </w:p>
    <w:tbl>
      <w:tblPr>
        <w:tblW w:w="239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1886"/>
        <w:gridCol w:w="1681"/>
        <w:gridCol w:w="1679"/>
      </w:tblGrid>
      <w:tr w:rsidR="0038658A" w:rsidRPr="00595285" w:rsidTr="00935694">
        <w:tc>
          <w:tcPr>
            <w:tcW w:w="1301" w:type="pct"/>
          </w:tcPr>
          <w:p w:rsidR="0038658A" w:rsidRPr="00595285" w:rsidRDefault="0038658A" w:rsidP="00935694">
            <w:pPr>
              <w:pStyle w:val="a3"/>
              <w:autoSpaceDE w:val="0"/>
              <w:autoSpaceDN w:val="0"/>
            </w:pPr>
            <w:r w:rsidRPr="00595285">
              <w:t>Раздел</w:t>
            </w:r>
          </w:p>
        </w:tc>
        <w:tc>
          <w:tcPr>
            <w:tcW w:w="1330" w:type="pct"/>
          </w:tcPr>
          <w:p w:rsidR="0038658A" w:rsidRPr="00595285" w:rsidRDefault="0038658A" w:rsidP="00935694">
            <w:pPr>
              <w:pStyle w:val="a3"/>
              <w:autoSpaceDE w:val="0"/>
              <w:autoSpaceDN w:val="0"/>
            </w:pPr>
          </w:p>
        </w:tc>
        <w:tc>
          <w:tcPr>
            <w:tcW w:w="1185" w:type="pct"/>
            <w:tcBorders>
              <w:right w:val="single" w:sz="4" w:space="0" w:color="auto"/>
            </w:tcBorders>
          </w:tcPr>
          <w:p w:rsidR="0038658A" w:rsidRPr="00595285" w:rsidRDefault="0038658A" w:rsidP="00935694">
            <w:pPr>
              <w:pStyle w:val="a3"/>
              <w:autoSpaceDE w:val="0"/>
              <w:autoSpaceDN w:val="0"/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"/>
              <w:gridCol w:w="242"/>
              <w:gridCol w:w="242"/>
              <w:gridCol w:w="242"/>
              <w:gridCol w:w="242"/>
              <w:gridCol w:w="242"/>
            </w:tblGrid>
            <w:tr w:rsidR="0038658A" w:rsidRPr="00595285" w:rsidTr="00935694">
              <w:tc>
                <w:tcPr>
                  <w:tcW w:w="360" w:type="dxa"/>
                </w:tcPr>
                <w:p w:rsidR="0038658A" w:rsidRPr="00595285" w:rsidRDefault="0038658A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38658A" w:rsidRPr="00595285" w:rsidRDefault="0038658A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38658A" w:rsidRPr="00595285" w:rsidRDefault="0038658A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38658A" w:rsidRPr="00595285" w:rsidRDefault="0038658A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38658A" w:rsidRPr="00595285" w:rsidRDefault="0038658A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38658A" w:rsidRPr="00595285" w:rsidRDefault="0038658A" w:rsidP="00935694">
                  <w:pPr>
                    <w:pStyle w:val="a3"/>
                    <w:autoSpaceDE w:val="0"/>
                    <w:autoSpaceDN w:val="0"/>
                  </w:pPr>
                </w:p>
              </w:tc>
            </w:tr>
          </w:tbl>
          <w:p w:rsidR="0038658A" w:rsidRPr="00595285" w:rsidRDefault="0038658A" w:rsidP="00935694">
            <w:pPr>
              <w:pStyle w:val="a3"/>
              <w:autoSpaceDE w:val="0"/>
              <w:autoSpaceDN w:val="0"/>
            </w:pPr>
          </w:p>
        </w:tc>
      </w:tr>
    </w:tbl>
    <w:p w:rsidR="0038658A" w:rsidRPr="00595285" w:rsidRDefault="0038658A" w:rsidP="0038658A">
      <w:pPr>
        <w:ind w:left="-142"/>
        <w:rPr>
          <w:sz w:val="20"/>
          <w:szCs w:val="20"/>
        </w:rPr>
      </w:pPr>
      <w:r w:rsidRPr="00595285">
        <w:rPr>
          <w:sz w:val="20"/>
          <w:szCs w:val="20"/>
        </w:rPr>
        <w:t>(раздел операции акцизного налога (А</w:t>
      </w:r>
      <w:proofErr w:type="gramStart"/>
      <w:r w:rsidRPr="00595285">
        <w:rPr>
          <w:sz w:val="20"/>
          <w:szCs w:val="20"/>
        </w:rPr>
        <w:t>,Б</w:t>
      </w:r>
      <w:proofErr w:type="gramEnd"/>
      <w:r w:rsidRPr="00595285">
        <w:rPr>
          <w:sz w:val="20"/>
          <w:szCs w:val="20"/>
        </w:rPr>
        <w:t xml:space="preserve">), отчетный период) </w:t>
      </w:r>
    </w:p>
    <w:p w:rsidR="0038658A" w:rsidRPr="00595285" w:rsidRDefault="0038658A" w:rsidP="0038658A">
      <w:pPr>
        <w:pStyle w:val="a3"/>
        <w:spacing w:before="0" w:beforeAutospacing="0" w:after="0" w:afterAutospacing="0"/>
        <w:jc w:val="both"/>
      </w:pPr>
    </w:p>
    <w:p w:rsidR="0038658A" w:rsidRPr="00595285" w:rsidRDefault="0038658A" w:rsidP="0038658A">
      <w:pPr>
        <w:jc w:val="center"/>
        <w:rPr>
          <w:b/>
          <w:sz w:val="28"/>
          <w:szCs w:val="28"/>
        </w:rPr>
      </w:pPr>
      <w:r w:rsidRPr="00595285">
        <w:rPr>
          <w:b/>
          <w:sz w:val="28"/>
          <w:szCs w:val="28"/>
        </w:rPr>
        <w:t>Расчет суммы акцизного налога с табачных изделий,</w:t>
      </w:r>
    </w:p>
    <w:p w:rsidR="0038658A" w:rsidRPr="00595285" w:rsidRDefault="0038658A" w:rsidP="0038658A">
      <w:pPr>
        <w:jc w:val="center"/>
        <w:rPr>
          <w:b/>
          <w:sz w:val="28"/>
          <w:szCs w:val="28"/>
        </w:rPr>
      </w:pPr>
      <w:r w:rsidRPr="00595285">
        <w:rPr>
          <w:b/>
          <w:sz w:val="28"/>
          <w:szCs w:val="28"/>
        </w:rPr>
        <w:t>табака и промышленных заменителей табака</w:t>
      </w:r>
    </w:p>
    <w:p w:rsidR="0038658A" w:rsidRPr="00595285" w:rsidRDefault="0038658A" w:rsidP="0038658A">
      <w:pPr>
        <w:jc w:val="center"/>
        <w:rPr>
          <w:b/>
          <w:sz w:val="28"/>
          <w:szCs w:val="28"/>
        </w:rPr>
      </w:pPr>
      <w:r w:rsidRPr="00595285">
        <w:rPr>
          <w:b/>
          <w:sz w:val="28"/>
          <w:szCs w:val="28"/>
        </w:rPr>
        <w:t>за __________ месяц 20__ года</w:t>
      </w:r>
    </w:p>
    <w:p w:rsidR="0038658A" w:rsidRPr="00595285" w:rsidRDefault="0038658A" w:rsidP="0038658A">
      <w:pPr>
        <w:rPr>
          <w:sz w:val="20"/>
          <w:szCs w:val="20"/>
        </w:rPr>
      </w:pPr>
    </w:p>
    <w:p w:rsidR="0038658A" w:rsidRPr="00595285" w:rsidRDefault="0038658A" w:rsidP="0038658A">
      <w:pPr>
        <w:ind w:left="708" w:firstLine="708"/>
        <w:jc w:val="right"/>
        <w:rPr>
          <w:sz w:val="20"/>
          <w:szCs w:val="20"/>
        </w:rPr>
      </w:pPr>
      <w:r w:rsidRPr="00595285">
        <w:rPr>
          <w:sz w:val="20"/>
          <w:szCs w:val="20"/>
        </w:rPr>
        <w:t>(руб. (округление до двух знаков после запятой))</w:t>
      </w:r>
    </w:p>
    <w:tbl>
      <w:tblPr>
        <w:tblW w:w="158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980"/>
        <w:gridCol w:w="3060"/>
        <w:gridCol w:w="1800"/>
        <w:gridCol w:w="1620"/>
        <w:gridCol w:w="1800"/>
        <w:gridCol w:w="900"/>
        <w:gridCol w:w="720"/>
        <w:gridCol w:w="1620"/>
      </w:tblGrid>
      <w:tr w:rsidR="0038658A" w:rsidRPr="00595285" w:rsidTr="00935694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№ </w:t>
            </w:r>
            <w:proofErr w:type="gramStart"/>
            <w:r w:rsidRPr="00595285">
              <w:rPr>
                <w:sz w:val="20"/>
                <w:szCs w:val="20"/>
              </w:rPr>
              <w:t>п</w:t>
            </w:r>
            <w:proofErr w:type="gramEnd"/>
            <w:r w:rsidRPr="00595285">
              <w:rPr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8A" w:rsidRPr="007A34C0" w:rsidRDefault="0038658A" w:rsidP="0093569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8658A" w:rsidRDefault="0038658A" w:rsidP="00935694">
            <w:pPr>
              <w:jc w:val="center"/>
              <w:rPr>
                <w:sz w:val="20"/>
                <w:szCs w:val="20"/>
              </w:rPr>
            </w:pPr>
            <w:r w:rsidRPr="00D509A2">
              <w:rPr>
                <w:sz w:val="20"/>
                <w:szCs w:val="20"/>
              </w:rPr>
              <w:t>Код товара</w:t>
            </w:r>
          </w:p>
          <w:p w:rsidR="0038658A" w:rsidRPr="00D509A2" w:rsidRDefault="0038658A" w:rsidP="0093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(продукции)</w:t>
            </w:r>
            <w:r w:rsidRPr="00D509A2">
              <w:rPr>
                <w:sz w:val="20"/>
                <w:szCs w:val="20"/>
              </w:rPr>
              <w:t xml:space="preserve"> </w:t>
            </w:r>
          </w:p>
          <w:p w:rsidR="0038658A" w:rsidRPr="00D509A2" w:rsidRDefault="0038658A" w:rsidP="0093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</w:t>
            </w:r>
            <w:r w:rsidRPr="00D509A2">
              <w:rPr>
                <w:sz w:val="20"/>
                <w:szCs w:val="20"/>
              </w:rPr>
              <w:t xml:space="preserve"> </w:t>
            </w:r>
          </w:p>
          <w:p w:rsidR="0038658A" w:rsidRPr="007A34C0" w:rsidRDefault="0038658A" w:rsidP="0093569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КТ</w:t>
            </w:r>
            <w:r w:rsidRPr="00D509A2">
              <w:rPr>
                <w:sz w:val="20"/>
                <w:szCs w:val="20"/>
              </w:rPr>
              <w:t xml:space="preserve"> ВЭД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8A" w:rsidRPr="007A34C0" w:rsidRDefault="0038658A" w:rsidP="0093569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8658A" w:rsidRDefault="0038658A" w:rsidP="00935694">
            <w:pPr>
              <w:jc w:val="center"/>
              <w:rPr>
                <w:sz w:val="20"/>
                <w:szCs w:val="20"/>
              </w:rPr>
            </w:pPr>
            <w:r w:rsidRPr="00D509A2">
              <w:rPr>
                <w:sz w:val="20"/>
                <w:szCs w:val="20"/>
              </w:rPr>
              <w:t>Описание товара</w:t>
            </w:r>
          </w:p>
          <w:p w:rsidR="0038658A" w:rsidRDefault="0038658A" w:rsidP="0093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(продукции)</w:t>
            </w:r>
          </w:p>
          <w:p w:rsidR="0038658A" w:rsidRPr="00D509A2" w:rsidRDefault="0038658A" w:rsidP="00935694">
            <w:pPr>
              <w:jc w:val="center"/>
              <w:rPr>
                <w:sz w:val="20"/>
                <w:szCs w:val="20"/>
              </w:rPr>
            </w:pPr>
            <w:r w:rsidRPr="00D509A2">
              <w:rPr>
                <w:sz w:val="20"/>
                <w:szCs w:val="20"/>
              </w:rPr>
              <w:t xml:space="preserve"> согласно </w:t>
            </w:r>
          </w:p>
          <w:p w:rsidR="0038658A" w:rsidRDefault="0038658A" w:rsidP="0093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</w:t>
            </w:r>
            <w:r w:rsidRPr="00D509A2">
              <w:rPr>
                <w:sz w:val="20"/>
                <w:szCs w:val="20"/>
              </w:rPr>
              <w:t xml:space="preserve"> ВЭД</w:t>
            </w:r>
            <w:r>
              <w:rPr>
                <w:sz w:val="20"/>
                <w:szCs w:val="20"/>
              </w:rPr>
              <w:t>,</w:t>
            </w:r>
          </w:p>
          <w:p w:rsidR="0038658A" w:rsidRPr="007A34C0" w:rsidRDefault="0038658A" w:rsidP="0093569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ТН</w:t>
            </w:r>
            <w:r w:rsidRPr="00D509A2">
              <w:rPr>
                <w:sz w:val="20"/>
                <w:szCs w:val="20"/>
              </w:rPr>
              <w:t xml:space="preserve"> ВЭД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  <w:p w:rsidR="0038658A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Название товара с дополнительной информацией по характеристикам</w:t>
            </w:r>
          </w:p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 (в случае наличия)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  <w:p w:rsidR="0038658A" w:rsidRDefault="0038658A" w:rsidP="00935694">
            <w:pPr>
              <w:ind w:left="-108"/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Содержание продукции </w:t>
            </w:r>
          </w:p>
          <w:p w:rsidR="0038658A" w:rsidRPr="00595285" w:rsidRDefault="0038658A" w:rsidP="00935694">
            <w:pPr>
              <w:ind w:left="-108"/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в единице товара</w:t>
            </w:r>
          </w:p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  <w:p w:rsidR="0038658A" w:rsidRPr="00730BC0" w:rsidRDefault="0038658A" w:rsidP="00935694">
            <w:pPr>
              <w:jc w:val="center"/>
              <w:rPr>
                <w:sz w:val="19"/>
                <w:szCs w:val="19"/>
              </w:rPr>
            </w:pPr>
            <w:r w:rsidRPr="00730BC0">
              <w:rPr>
                <w:sz w:val="19"/>
                <w:szCs w:val="19"/>
              </w:rPr>
              <w:t>Количество реализованного (переданного)</w:t>
            </w:r>
            <w:r>
              <w:rPr>
                <w:sz w:val="19"/>
                <w:szCs w:val="19"/>
              </w:rPr>
              <w:t>,</w:t>
            </w:r>
            <w:r w:rsidRPr="00730BC0">
              <w:rPr>
                <w:sz w:val="19"/>
                <w:szCs w:val="19"/>
              </w:rPr>
              <w:t xml:space="preserve"> ввезенного товара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  <w:p w:rsidR="0038658A" w:rsidRPr="00595285" w:rsidRDefault="0038658A" w:rsidP="00935694">
            <w:pPr>
              <w:jc w:val="center"/>
              <w:rPr>
                <w:sz w:val="19"/>
                <w:szCs w:val="19"/>
              </w:rPr>
            </w:pPr>
            <w:r w:rsidRPr="00595285">
              <w:rPr>
                <w:sz w:val="19"/>
                <w:szCs w:val="19"/>
              </w:rPr>
              <w:t>Количество</w:t>
            </w:r>
            <w:r>
              <w:rPr>
                <w:sz w:val="19"/>
                <w:szCs w:val="19"/>
              </w:rPr>
              <w:t xml:space="preserve"> </w:t>
            </w:r>
            <w:r w:rsidRPr="00595285">
              <w:rPr>
                <w:sz w:val="19"/>
                <w:szCs w:val="19"/>
              </w:rPr>
              <w:t>реализован</w:t>
            </w:r>
            <w:r>
              <w:rPr>
                <w:sz w:val="19"/>
                <w:szCs w:val="19"/>
              </w:rPr>
              <w:t>н</w:t>
            </w:r>
            <w:r w:rsidRPr="00595285">
              <w:rPr>
                <w:sz w:val="19"/>
                <w:szCs w:val="19"/>
              </w:rPr>
              <w:t>ого (переданного), ввезенного товара для расчета акцизного налога</w:t>
            </w:r>
          </w:p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19"/>
                <w:szCs w:val="19"/>
              </w:rPr>
              <w:t>(гр. 5 х гр. 6)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Ставки акцизного налога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8A" w:rsidRDefault="0038658A" w:rsidP="00935694">
            <w:pPr>
              <w:ind w:left="-89"/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Сумма акцизного налога с количества реализованного товара </w:t>
            </w:r>
          </w:p>
          <w:p w:rsidR="0038658A" w:rsidRPr="00595285" w:rsidRDefault="0038658A" w:rsidP="00935694">
            <w:pPr>
              <w:ind w:left="-89"/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(гр.7/1000 х гр.8 или гр.9)</w:t>
            </w:r>
          </w:p>
        </w:tc>
      </w:tr>
      <w:tr w:rsidR="0038658A" w:rsidRPr="00595285" w:rsidTr="00935694">
        <w:trPr>
          <w:trHeight w:val="79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8658A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В</w:t>
            </w:r>
          </w:p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 xml:space="preserve"> у.е.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В руб.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</w:tr>
      <w:tr w:rsidR="0038658A" w:rsidRPr="00595285" w:rsidTr="00935694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</w:tr>
      <w:tr w:rsidR="0038658A" w:rsidRPr="00595285" w:rsidTr="00935694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</w:tr>
      <w:tr w:rsidR="0038658A" w:rsidRPr="00595285" w:rsidTr="00935694">
        <w:trPr>
          <w:trHeight w:val="31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</w:pPr>
            <w:r w:rsidRPr="00595285">
              <w:t>шт. (</w:t>
            </w:r>
            <w:proofErr w:type="gramStart"/>
            <w:r w:rsidRPr="00595285">
              <w:t>кг</w:t>
            </w:r>
            <w:proofErr w:type="gramEnd"/>
            <w:r w:rsidRPr="00595285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58A" w:rsidRPr="00595285" w:rsidRDefault="0038658A" w:rsidP="00935694">
            <w:pPr>
              <w:jc w:val="center"/>
            </w:pPr>
            <w:r w:rsidRPr="00595285">
              <w:t>шт. (</w:t>
            </w:r>
            <w:proofErr w:type="gramStart"/>
            <w:r w:rsidRPr="00595285">
              <w:t>кг</w:t>
            </w:r>
            <w:proofErr w:type="gramEnd"/>
            <w:r w:rsidRPr="00595285"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</w:pPr>
            <w:r w:rsidRPr="00595285">
              <w:t>шт. (</w:t>
            </w:r>
            <w:proofErr w:type="gramStart"/>
            <w:r w:rsidRPr="00595285">
              <w:t>кг</w:t>
            </w:r>
            <w:proofErr w:type="gramEnd"/>
            <w:r w:rsidRPr="00595285"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</w:pPr>
            <w:r w:rsidRPr="00595285">
              <w:t>Долл. США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</w:pPr>
            <w:r w:rsidRPr="00595285">
              <w:t>руб.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</w:pPr>
            <w:r w:rsidRPr="00595285">
              <w:t>руб.</w:t>
            </w:r>
          </w:p>
        </w:tc>
      </w:tr>
      <w:tr w:rsidR="0038658A" w:rsidRPr="00595285" w:rsidTr="00935694">
        <w:trPr>
          <w:trHeight w:val="2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10</w:t>
            </w:r>
          </w:p>
        </w:tc>
      </w:tr>
      <w:tr w:rsidR="0038658A" w:rsidRPr="00595285" w:rsidTr="00935694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8A" w:rsidRPr="00595285" w:rsidRDefault="0038658A" w:rsidP="0093569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right"/>
              <w:rPr>
                <w:sz w:val="20"/>
                <w:szCs w:val="20"/>
              </w:rPr>
            </w:pPr>
          </w:p>
        </w:tc>
      </w:tr>
      <w:tr w:rsidR="0038658A" w:rsidRPr="00595285" w:rsidTr="00935694">
        <w:trPr>
          <w:trHeight w:val="27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  <w:rPr>
                <w:bCs/>
                <w:sz w:val="20"/>
                <w:szCs w:val="20"/>
              </w:rPr>
            </w:pPr>
            <w:r w:rsidRPr="00595285"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center"/>
              <w:rPr>
                <w:sz w:val="20"/>
                <w:szCs w:val="20"/>
              </w:rPr>
            </w:pPr>
            <w:r w:rsidRPr="00595285">
              <w:rPr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58A" w:rsidRPr="00595285" w:rsidRDefault="0038658A" w:rsidP="00935694">
            <w:pPr>
              <w:jc w:val="right"/>
              <w:rPr>
                <w:sz w:val="20"/>
                <w:szCs w:val="20"/>
              </w:rPr>
            </w:pPr>
          </w:p>
        </w:tc>
      </w:tr>
    </w:tbl>
    <w:p w:rsidR="0038658A" w:rsidRPr="00595285" w:rsidRDefault="0038658A" w:rsidP="0038658A">
      <w:pPr>
        <w:jc w:val="center"/>
        <w:rPr>
          <w:b/>
          <w:sz w:val="20"/>
          <w:szCs w:val="20"/>
        </w:rPr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5455"/>
        <w:gridCol w:w="2766"/>
      </w:tblGrid>
      <w:tr w:rsidR="0038658A" w:rsidRPr="00595285" w:rsidTr="00935694">
        <w:tc>
          <w:tcPr>
            <w:tcW w:w="2411" w:type="pct"/>
          </w:tcPr>
          <w:p w:rsidR="0038658A" w:rsidRPr="00595285" w:rsidRDefault="0038658A" w:rsidP="009356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5285">
              <w:rPr>
                <w:color w:val="000000"/>
              </w:rPr>
              <w:t>Руководитель</w:t>
            </w:r>
          </w:p>
          <w:p w:rsidR="0038658A" w:rsidRPr="00595285" w:rsidRDefault="0038658A" w:rsidP="0093569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tbl>
            <w:tblPr>
              <w:tblW w:w="499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3"/>
              <w:gridCol w:w="744"/>
              <w:gridCol w:w="848"/>
              <w:gridCol w:w="635"/>
              <w:gridCol w:w="744"/>
              <w:gridCol w:w="744"/>
              <w:gridCol w:w="744"/>
              <w:gridCol w:w="742"/>
              <w:gridCol w:w="742"/>
              <w:gridCol w:w="738"/>
            </w:tblGrid>
            <w:tr w:rsidR="0038658A" w:rsidRPr="00595285" w:rsidTr="00935694"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000000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000000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498" w:type="pct"/>
                  <w:tcBorders>
                    <w:bottom w:val="single" w:sz="4" w:space="0" w:color="000000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38658A" w:rsidRPr="00595285" w:rsidTr="00935694">
              <w:tc>
                <w:tcPr>
                  <w:tcW w:w="5000" w:type="pct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:rsidR="0038658A" w:rsidRPr="00595285" w:rsidRDefault="0038658A" w:rsidP="00935694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95285">
                    <w:rPr>
                      <w:color w:val="000000"/>
                      <w:sz w:val="20"/>
                      <w:szCs w:val="20"/>
                    </w:rPr>
                    <w:t>(регистрационный номер учетной карточки)</w:t>
                  </w:r>
                </w:p>
              </w:tc>
            </w:tr>
          </w:tbl>
          <w:p w:rsidR="0038658A" w:rsidRPr="00595285" w:rsidRDefault="0038658A" w:rsidP="00935694">
            <w:pPr>
              <w:pStyle w:val="a3"/>
              <w:spacing w:before="0" w:beforeAutospacing="0" w:after="0" w:afterAutospacing="0"/>
            </w:pPr>
          </w:p>
        </w:tc>
        <w:tc>
          <w:tcPr>
            <w:tcW w:w="1718" w:type="pct"/>
          </w:tcPr>
          <w:p w:rsidR="0038658A" w:rsidRPr="00595285" w:rsidRDefault="0038658A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1" w:type="pct"/>
            <w:vMerge w:val="restart"/>
            <w:vAlign w:val="center"/>
          </w:tcPr>
          <w:p w:rsidR="0038658A" w:rsidRPr="00595285" w:rsidRDefault="0038658A" w:rsidP="00935694">
            <w:pPr>
              <w:jc w:val="center"/>
            </w:pPr>
            <w:r w:rsidRPr="00595285">
              <w:rPr>
                <w:color w:val="000000"/>
              </w:rPr>
              <w:t>М. П.</w:t>
            </w:r>
          </w:p>
        </w:tc>
      </w:tr>
      <w:tr w:rsidR="0038658A" w:rsidRPr="00595285" w:rsidTr="00935694">
        <w:trPr>
          <w:trHeight w:val="606"/>
        </w:trPr>
        <w:tc>
          <w:tcPr>
            <w:tcW w:w="2411" w:type="pct"/>
          </w:tcPr>
          <w:p w:rsidR="0038658A" w:rsidRPr="00595285" w:rsidRDefault="0038658A" w:rsidP="00935694">
            <w:pPr>
              <w:pStyle w:val="a3"/>
              <w:spacing w:before="120" w:beforeAutospacing="0" w:after="0" w:afterAutospacing="0"/>
            </w:pPr>
            <w:r w:rsidRPr="00595285">
              <w:rPr>
                <w:color w:val="000000"/>
              </w:rPr>
              <w:t>Лицо, которое отвечает за ведение бухгалтерского учета </w:t>
            </w:r>
          </w:p>
        </w:tc>
        <w:tc>
          <w:tcPr>
            <w:tcW w:w="1718" w:type="pct"/>
          </w:tcPr>
          <w:p w:rsidR="0038658A" w:rsidRPr="00595285" w:rsidRDefault="0038658A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1" w:type="pct"/>
            <w:vMerge/>
          </w:tcPr>
          <w:p w:rsidR="0038658A" w:rsidRPr="00595285" w:rsidRDefault="0038658A" w:rsidP="00935694"/>
        </w:tc>
      </w:tr>
      <w:tr w:rsidR="0038658A" w:rsidRPr="00595285" w:rsidTr="00935694">
        <w:trPr>
          <w:trHeight w:val="377"/>
        </w:trPr>
        <w:tc>
          <w:tcPr>
            <w:tcW w:w="2411" w:type="pct"/>
          </w:tcPr>
          <w:p w:rsidR="0038658A" w:rsidRPr="00595285" w:rsidRDefault="0038658A" w:rsidP="009356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5285">
              <w:rPr>
                <w:color w:val="000000"/>
              </w:rPr>
              <w:t>Плательщик налога (для физического лица)</w:t>
            </w:r>
          </w:p>
        </w:tc>
        <w:tc>
          <w:tcPr>
            <w:tcW w:w="1718" w:type="pct"/>
          </w:tcPr>
          <w:p w:rsidR="0038658A" w:rsidRPr="00595285" w:rsidRDefault="0038658A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1" w:type="pct"/>
          </w:tcPr>
          <w:p w:rsidR="0038658A" w:rsidRPr="00595285" w:rsidRDefault="0038658A" w:rsidP="00935694"/>
        </w:tc>
      </w:tr>
    </w:tbl>
    <w:p w:rsidR="00532A9C" w:rsidRDefault="00532A9C">
      <w:bookmarkStart w:id="0" w:name="_GoBack"/>
      <w:bookmarkEnd w:id="0"/>
    </w:p>
    <w:sectPr w:rsidR="00532A9C" w:rsidSect="003865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8A"/>
    <w:rsid w:val="0038658A"/>
    <w:rsid w:val="005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65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65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Косицкий Андрей Витальевич</dc:creator>
  <cp:lastModifiedBy>Косицкий Андрей Витальевич</cp:lastModifiedBy>
  <cp:revision>1</cp:revision>
  <dcterms:created xsi:type="dcterms:W3CDTF">2018-09-04T13:11:00Z</dcterms:created>
  <dcterms:modified xsi:type="dcterms:W3CDTF">2018-09-04T13:12:00Z</dcterms:modified>
</cp:coreProperties>
</file>